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dac37281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8d81f325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23a1da2b540ad" /><Relationship Type="http://schemas.openxmlformats.org/officeDocument/2006/relationships/numbering" Target="/word/numbering.xml" Id="R91ad4f1cd8c149fe" /><Relationship Type="http://schemas.openxmlformats.org/officeDocument/2006/relationships/settings" Target="/word/settings.xml" Id="R2c0247e3a8974b40" /><Relationship Type="http://schemas.openxmlformats.org/officeDocument/2006/relationships/image" Target="/word/media/0213e296-302a-4dbf-9f27-c38798a29060.png" Id="R7ed8d81f325a4a56" /></Relationships>
</file>