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213f1bf92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8a3fd9846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Bibb,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a880654b34da5" /><Relationship Type="http://schemas.openxmlformats.org/officeDocument/2006/relationships/numbering" Target="/word/numbering.xml" Id="Rabe34ec45b984dfd" /><Relationship Type="http://schemas.openxmlformats.org/officeDocument/2006/relationships/settings" Target="/word/settings.xml" Id="R8e059d48cc1d41f5" /><Relationship Type="http://schemas.openxmlformats.org/officeDocument/2006/relationships/image" Target="/word/media/1a388849-b86e-42c8-adb2-7d0d0412e548.png" Id="Rbb38a3fd9846405c" /></Relationships>
</file>