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6d2800ddc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4d1f75b25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Blazers Mill,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845de714c4cd5" /><Relationship Type="http://schemas.openxmlformats.org/officeDocument/2006/relationships/numbering" Target="/word/numbering.xml" Id="Raf0aced7d5e2435a" /><Relationship Type="http://schemas.openxmlformats.org/officeDocument/2006/relationships/settings" Target="/word/settings.xml" Id="Rd8b9e677c61e44ae" /><Relationship Type="http://schemas.openxmlformats.org/officeDocument/2006/relationships/image" Target="/word/media/82ea0332-69ef-4b7b-b0af-36463270d0c7.png" Id="Rbed4d1f75b254d1d" /></Relationships>
</file>