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9e50bb1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fd194b755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7c8757524852" /><Relationship Type="http://schemas.openxmlformats.org/officeDocument/2006/relationships/numbering" Target="/word/numbering.xml" Id="R3005ca6feb484a8f" /><Relationship Type="http://schemas.openxmlformats.org/officeDocument/2006/relationships/settings" Target="/word/settings.xml" Id="R53d7d477d5054dec" /><Relationship Type="http://schemas.openxmlformats.org/officeDocument/2006/relationships/image" Target="/word/media/aa076534-135d-4327-a4de-3c75bfaf310a.png" Id="R880fd194b7554a65" /></Relationships>
</file>