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1dc0d1f1a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7225635da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 Mill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5191b16ff427e" /><Relationship Type="http://schemas.openxmlformats.org/officeDocument/2006/relationships/numbering" Target="/word/numbering.xml" Id="Ra01a6f0240f74354" /><Relationship Type="http://schemas.openxmlformats.org/officeDocument/2006/relationships/settings" Target="/word/settings.xml" Id="R02fdb7f2d1b44fde" /><Relationship Type="http://schemas.openxmlformats.org/officeDocument/2006/relationships/image" Target="/word/media/29d37d18-747f-4cf4-ae28-b5baca115c32.png" Id="Rcb67225635da44a0" /></Relationships>
</file>