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0af40734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38a750c8e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Brookview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2892e6eb24395" /><Relationship Type="http://schemas.openxmlformats.org/officeDocument/2006/relationships/numbering" Target="/word/numbering.xml" Id="R83f0b92263704884" /><Relationship Type="http://schemas.openxmlformats.org/officeDocument/2006/relationships/settings" Target="/word/settings.xml" Id="R02d59f6e2bc54bde" /><Relationship Type="http://schemas.openxmlformats.org/officeDocument/2006/relationships/image" Target="/word/media/61f84a7c-c441-4aa9-adf2-85f95a5df277.png" Id="R1f638a750c8e46b6" /></Relationships>
</file>