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6bc7b6516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d43fdcd79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Butylo,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1176db2cf4886" /><Relationship Type="http://schemas.openxmlformats.org/officeDocument/2006/relationships/numbering" Target="/word/numbering.xml" Id="R2f38e401802b4c73" /><Relationship Type="http://schemas.openxmlformats.org/officeDocument/2006/relationships/settings" Target="/word/settings.xml" Id="R9dabc5ad9f274c3f" /><Relationship Type="http://schemas.openxmlformats.org/officeDocument/2006/relationships/image" Target="/word/media/153ba4ad-a248-4837-9749-73282b5b7e40.png" Id="R098d43fdcd794bcd" /></Relationships>
</file>