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523776c60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7665675a4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Cavalier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f411657c8455b" /><Relationship Type="http://schemas.openxmlformats.org/officeDocument/2006/relationships/numbering" Target="/word/numbering.xml" Id="Rd4451009f1d74957" /><Relationship Type="http://schemas.openxmlformats.org/officeDocument/2006/relationships/settings" Target="/word/settings.xml" Id="R989db19c44f94ffc" /><Relationship Type="http://schemas.openxmlformats.org/officeDocument/2006/relationships/image" Target="/word/media/bcdf8e22-6138-4f7c-8a3d-f4995384a4e0.png" Id="R3be7665675a44837" /></Relationships>
</file>