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1f5b01b7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ab8d78ffe4c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Chepultepec,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e9ed9f75347e6" /><Relationship Type="http://schemas.openxmlformats.org/officeDocument/2006/relationships/numbering" Target="/word/numbering.xml" Id="R171842d9fe1b4424" /><Relationship Type="http://schemas.openxmlformats.org/officeDocument/2006/relationships/settings" Target="/word/settings.xml" Id="R205a444f88904f9e" /><Relationship Type="http://schemas.openxmlformats.org/officeDocument/2006/relationships/image" Target="/word/media/53b90cbd-1e88-43ee-b956-33f98abcda59.png" Id="R7d1ab8d78ffe4cfc" /></Relationships>
</file>