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03bbe886b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83e5e5578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B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258a042334848" /><Relationship Type="http://schemas.openxmlformats.org/officeDocument/2006/relationships/numbering" Target="/word/numbering.xml" Id="R511c92dd112b4eef" /><Relationship Type="http://schemas.openxmlformats.org/officeDocument/2006/relationships/settings" Target="/word/settings.xml" Id="R74912f1e93814a2c" /><Relationship Type="http://schemas.openxmlformats.org/officeDocument/2006/relationships/image" Target="/word/media/2392366c-9c7c-42a8-bafd-fb336724d882.png" Id="R63d83e5e55784343" /></Relationships>
</file>