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008d0685a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d98988c8c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Claymont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24caf690d4b3b" /><Relationship Type="http://schemas.openxmlformats.org/officeDocument/2006/relationships/numbering" Target="/word/numbering.xml" Id="R17a5e39bd9634ca8" /><Relationship Type="http://schemas.openxmlformats.org/officeDocument/2006/relationships/settings" Target="/word/settings.xml" Id="R6654dc79ab1c4f95" /><Relationship Type="http://schemas.openxmlformats.org/officeDocument/2006/relationships/image" Target="/word/media/c5235886-e41a-48ce-a5a5-0d09b765b631.png" Id="R2dfd98988c8c4c71" /></Relationships>
</file>