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3b2c9af74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1b0ca5e03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b34ba33d34633" /><Relationship Type="http://schemas.openxmlformats.org/officeDocument/2006/relationships/numbering" Target="/word/numbering.xml" Id="R306171a875664031" /><Relationship Type="http://schemas.openxmlformats.org/officeDocument/2006/relationships/settings" Target="/word/settings.xml" Id="Rea6c5693603c4555" /><Relationship Type="http://schemas.openxmlformats.org/officeDocument/2006/relationships/image" Target="/word/media/a5ab9117-01b9-48b3-8618-8ab32ddb628c.png" Id="Rf6e1b0ca5e0342d0" /></Relationships>
</file>