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4e998a2e3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76b6bcd57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Coventry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ce8028db94aad" /><Relationship Type="http://schemas.openxmlformats.org/officeDocument/2006/relationships/numbering" Target="/word/numbering.xml" Id="R3a20968d316041d2" /><Relationship Type="http://schemas.openxmlformats.org/officeDocument/2006/relationships/settings" Target="/word/settings.xml" Id="Rcb9fda80afa14848" /><Relationship Type="http://schemas.openxmlformats.org/officeDocument/2006/relationships/image" Target="/word/media/13a54044-adb2-47fc-a6af-431f2a31537d.png" Id="R28676b6bcd574d6c" /></Relationships>
</file>