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5dec4ee66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4477420b2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2a148d3124948" /><Relationship Type="http://schemas.openxmlformats.org/officeDocument/2006/relationships/numbering" Target="/word/numbering.xml" Id="R2bf9b8551f6e4e21" /><Relationship Type="http://schemas.openxmlformats.org/officeDocument/2006/relationships/settings" Target="/word/settings.xml" Id="R56fb80dfe1c44d55" /><Relationship Type="http://schemas.openxmlformats.org/officeDocument/2006/relationships/image" Target="/word/media/51348ce6-e866-4827-8c3b-bcae1acfd89b.png" Id="R21a4477420b247a6" /></Relationships>
</file>