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8186f5fd2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351c40c49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Crowley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9f69ee2b54301" /><Relationship Type="http://schemas.openxmlformats.org/officeDocument/2006/relationships/numbering" Target="/word/numbering.xml" Id="R0823fdec4a294631" /><Relationship Type="http://schemas.openxmlformats.org/officeDocument/2006/relationships/settings" Target="/word/settings.xml" Id="Rf30e9746f4e148ac" /><Relationship Type="http://schemas.openxmlformats.org/officeDocument/2006/relationships/image" Target="/word/media/51de9384-2459-4070-82b7-170fd131e0f0.png" Id="R6c4351c40c49416c" /></Relationships>
</file>