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f31ca509b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5716535ee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Denio Junction,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cfe5fb7c84bed" /><Relationship Type="http://schemas.openxmlformats.org/officeDocument/2006/relationships/numbering" Target="/word/numbering.xml" Id="Rb13ab49dcc924450" /><Relationship Type="http://schemas.openxmlformats.org/officeDocument/2006/relationships/settings" Target="/word/settings.xml" Id="Rccd3b7f3685e4925" /><Relationship Type="http://schemas.openxmlformats.org/officeDocument/2006/relationships/image" Target="/word/media/4eecd4fe-d772-49b6-b5b7-aee01a04a53b.png" Id="Rdaf5716535ee42af" /></Relationships>
</file>