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572bb6831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f08af9830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Dobbinsville,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1e26b71044ebe" /><Relationship Type="http://schemas.openxmlformats.org/officeDocument/2006/relationships/numbering" Target="/word/numbering.xml" Id="Rbc54d9b28c574ecc" /><Relationship Type="http://schemas.openxmlformats.org/officeDocument/2006/relationships/settings" Target="/word/settings.xml" Id="R3b260b0a8d1d4e7a" /><Relationship Type="http://schemas.openxmlformats.org/officeDocument/2006/relationships/image" Target="/word/media/04bbfa37-10c4-43ee-b847-48a5ed0292c9.png" Id="R4f7f08af983045cc" /></Relationships>
</file>