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01d5cae13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fc86cbee2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Dunean,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e413c38324512" /><Relationship Type="http://schemas.openxmlformats.org/officeDocument/2006/relationships/numbering" Target="/word/numbering.xml" Id="Rc099c7a275dc4cba" /><Relationship Type="http://schemas.openxmlformats.org/officeDocument/2006/relationships/settings" Target="/word/settings.xml" Id="R1556b2bcd1484a62" /><Relationship Type="http://schemas.openxmlformats.org/officeDocument/2006/relationships/image" Target="/word/media/bea50b57-12eb-41ef-b6b2-6ce1ce6d5566.png" Id="R786fc86cbee2499f" /></Relationships>
</file>