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d6c3d958b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5a4ef517e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Earlytown,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a54f43b794a0e" /><Relationship Type="http://schemas.openxmlformats.org/officeDocument/2006/relationships/numbering" Target="/word/numbering.xml" Id="R3b97703c47af4d57" /><Relationship Type="http://schemas.openxmlformats.org/officeDocument/2006/relationships/settings" Target="/word/settings.xml" Id="R116960c943174428" /><Relationship Type="http://schemas.openxmlformats.org/officeDocument/2006/relationships/image" Target="/word/media/ea7a73ae-18d1-4df7-9d67-268c49329c77.png" Id="Re765a4ef517e42fc" /></Relationships>
</file>