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04fddd25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78720c21a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6e79297b843fe" /><Relationship Type="http://schemas.openxmlformats.org/officeDocument/2006/relationships/numbering" Target="/word/numbering.xml" Id="R1b35f2f5c8f74620" /><Relationship Type="http://schemas.openxmlformats.org/officeDocument/2006/relationships/settings" Target="/word/settings.xml" Id="R0796dd523f4b497b" /><Relationship Type="http://schemas.openxmlformats.org/officeDocument/2006/relationships/image" Target="/word/media/630d881a-2d1e-46d5-8bc8-bfa8b9a0dc36.png" Id="R27578720c21a4dc4" /></Relationships>
</file>