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7dff935dd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b581b71be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5733ab5684fe2" /><Relationship Type="http://schemas.openxmlformats.org/officeDocument/2006/relationships/numbering" Target="/word/numbering.xml" Id="R83a79d58483a4945" /><Relationship Type="http://schemas.openxmlformats.org/officeDocument/2006/relationships/settings" Target="/word/settings.xml" Id="Ra92e7d6f99f64de9" /><Relationship Type="http://schemas.openxmlformats.org/officeDocument/2006/relationships/image" Target="/word/media/064629fb-a067-4b0b-a8f8-1e705f7c5c00.png" Id="R6e6b581b71be40dc" /></Relationships>
</file>