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383c3148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b152b1a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4ff61f0714228" /><Relationship Type="http://schemas.openxmlformats.org/officeDocument/2006/relationships/numbering" Target="/word/numbering.xml" Id="Rd1a7a972d4f74569" /><Relationship Type="http://schemas.openxmlformats.org/officeDocument/2006/relationships/settings" Target="/word/settings.xml" Id="R9b0c7aaf774b4271" /><Relationship Type="http://schemas.openxmlformats.org/officeDocument/2006/relationships/image" Target="/word/media/62495150-3cbe-4016-9da8-34f4e345f51a.png" Id="Raec3b152b1a44b35" /></Relationships>
</file>