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aeb5e3444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2ec6080f8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Escondido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20207218e4518" /><Relationship Type="http://schemas.openxmlformats.org/officeDocument/2006/relationships/numbering" Target="/word/numbering.xml" Id="Reb19d509de4a4b2b" /><Relationship Type="http://schemas.openxmlformats.org/officeDocument/2006/relationships/settings" Target="/word/settings.xml" Id="Rb87d18924ddc414b" /><Relationship Type="http://schemas.openxmlformats.org/officeDocument/2006/relationships/image" Target="/word/media/a926ddf7-81af-4ca1-b174-e06565c2435c.png" Id="R28c2ec6080f84faa" /></Relationships>
</file>