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1a256525b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9e10c91c9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Fitzwatertown,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8d98f3dd24fe9" /><Relationship Type="http://schemas.openxmlformats.org/officeDocument/2006/relationships/numbering" Target="/word/numbering.xml" Id="Rdf32b3f4958349dc" /><Relationship Type="http://schemas.openxmlformats.org/officeDocument/2006/relationships/settings" Target="/word/settings.xml" Id="Rc2d016647beb49aa" /><Relationship Type="http://schemas.openxmlformats.org/officeDocument/2006/relationships/image" Target="/word/media/be56047b-50c6-496e-8178-0e9b48b64dea.png" Id="R0909e10c91c94b70" /></Relationships>
</file>