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607b83f76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7498e7375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Circle,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d1c431cfa4bf9" /><Relationship Type="http://schemas.openxmlformats.org/officeDocument/2006/relationships/numbering" Target="/word/numbering.xml" Id="R5272d1515d084933" /><Relationship Type="http://schemas.openxmlformats.org/officeDocument/2006/relationships/settings" Target="/word/settings.xml" Id="R559402abe4484bd2" /><Relationship Type="http://schemas.openxmlformats.org/officeDocument/2006/relationships/image" Target="/word/media/cd4ce9aa-3dec-48b1-bd78-c370e91c0cc6.png" Id="Rf827498e73754522" /></Relationships>
</file>