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e7b358945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a71b90ffe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Givhans,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50b5245f745d0" /><Relationship Type="http://schemas.openxmlformats.org/officeDocument/2006/relationships/numbering" Target="/word/numbering.xml" Id="R76bd14349371424f" /><Relationship Type="http://schemas.openxmlformats.org/officeDocument/2006/relationships/settings" Target="/word/settings.xml" Id="Ra79059079eed4481" /><Relationship Type="http://schemas.openxmlformats.org/officeDocument/2006/relationships/image" Target="/word/media/c2acb5c2-3e68-4d58-a0bf-79ea7b670421.png" Id="R29ba71b90ffe4bd6" /></Relationships>
</file>