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f97c86abc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2400bfa14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Eden,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7596b815f43c9" /><Relationship Type="http://schemas.openxmlformats.org/officeDocument/2006/relationships/numbering" Target="/word/numbering.xml" Id="R373d2334925045dc" /><Relationship Type="http://schemas.openxmlformats.org/officeDocument/2006/relationships/settings" Target="/word/settings.xml" Id="Re8684a0f3b28400d" /><Relationship Type="http://schemas.openxmlformats.org/officeDocument/2006/relationships/image" Target="/word/media/276e5d0f-9d1e-4457-bde0-3bd6ba740f07.png" Id="Re022400bfa1448dc" /></Relationships>
</file>