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23cca6ead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0fb17d4f3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Granite,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d1dd4022241a3" /><Relationship Type="http://schemas.openxmlformats.org/officeDocument/2006/relationships/numbering" Target="/word/numbering.xml" Id="R629ce7a743d54f39" /><Relationship Type="http://schemas.openxmlformats.org/officeDocument/2006/relationships/settings" Target="/word/settings.xml" Id="R560054ceb2d840ae" /><Relationship Type="http://schemas.openxmlformats.org/officeDocument/2006/relationships/image" Target="/word/media/2f221e84-daf7-47c3-9847-e3d1a3ff0e2a.png" Id="Reb80fb17d4f342d5" /></Relationships>
</file>