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9b8cfd34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a6e04bfb9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Harwards,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2c7b94e294990" /><Relationship Type="http://schemas.openxmlformats.org/officeDocument/2006/relationships/numbering" Target="/word/numbering.xml" Id="R90aa2cdb9b214ac0" /><Relationship Type="http://schemas.openxmlformats.org/officeDocument/2006/relationships/settings" Target="/word/settings.xml" Id="R041725ea5a134259" /><Relationship Type="http://schemas.openxmlformats.org/officeDocument/2006/relationships/image" Target="/word/media/ea500bdb-cee7-4844-af49-67392e743e7d.png" Id="R4c1a6e04bfb94ed6" /></Relationships>
</file>