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d07df671b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e4d3b0c26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Haynesville,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70ab4d64f4c11" /><Relationship Type="http://schemas.openxmlformats.org/officeDocument/2006/relationships/numbering" Target="/word/numbering.xml" Id="R0c605c2799724be1" /><Relationship Type="http://schemas.openxmlformats.org/officeDocument/2006/relationships/settings" Target="/word/settings.xml" Id="R997496705c4d4b3a" /><Relationship Type="http://schemas.openxmlformats.org/officeDocument/2006/relationships/image" Target="/word/media/ddaf73d7-a3e2-4c63-9a34-686c9516c212.png" Id="Rd64e4d3b0c264e0b" /></Relationships>
</file>