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bfb4ca0d1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9a7d9e521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Hazeltine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7d9f2906642d6" /><Relationship Type="http://schemas.openxmlformats.org/officeDocument/2006/relationships/numbering" Target="/word/numbering.xml" Id="Rabf8eb6f36f543c5" /><Relationship Type="http://schemas.openxmlformats.org/officeDocument/2006/relationships/settings" Target="/word/settings.xml" Id="R2b6eb9e596fa4860" /><Relationship Type="http://schemas.openxmlformats.org/officeDocument/2006/relationships/image" Target="/word/media/ed10d469-fdcf-49c9-8d6f-25b5ac2da597.png" Id="R69c9a7d9e5214462" /></Relationships>
</file>