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dfc7a7b59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510c8d9a5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Hendricks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b86cd8ded471f" /><Relationship Type="http://schemas.openxmlformats.org/officeDocument/2006/relationships/numbering" Target="/word/numbering.xml" Id="Rd71804437c9a4304" /><Relationship Type="http://schemas.openxmlformats.org/officeDocument/2006/relationships/settings" Target="/word/settings.xml" Id="R750014d289834881" /><Relationship Type="http://schemas.openxmlformats.org/officeDocument/2006/relationships/image" Target="/word/media/2aea6042-c1f9-474e-9f05-b6bc84589ba9.png" Id="R14d510c8d9a549c2" /></Relationships>
</file>