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827c75ce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297a17e5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Hershey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4ef6ce1a4490b" /><Relationship Type="http://schemas.openxmlformats.org/officeDocument/2006/relationships/numbering" Target="/word/numbering.xml" Id="R095d0ee45c304869" /><Relationship Type="http://schemas.openxmlformats.org/officeDocument/2006/relationships/settings" Target="/word/settings.xml" Id="R33e06ef7bb374c81" /><Relationship Type="http://schemas.openxmlformats.org/officeDocument/2006/relationships/image" Target="/word/media/2a3848e3-63de-49f4-92e1-1f7c38e09761.png" Id="R001297a17e574847" /></Relationships>
</file>