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4e9c317dc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bbb51a4de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5e39acc464e40" /><Relationship Type="http://schemas.openxmlformats.org/officeDocument/2006/relationships/numbering" Target="/word/numbering.xml" Id="Re096839a3c004c9b" /><Relationship Type="http://schemas.openxmlformats.org/officeDocument/2006/relationships/settings" Target="/word/settings.xml" Id="Rb35bd75bc7634e9d" /><Relationship Type="http://schemas.openxmlformats.org/officeDocument/2006/relationships/image" Target="/word/media/644586f7-78dc-4174-a362-238d836884e1.png" Id="Re7abbb51a4de424f" /></Relationships>
</file>