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76320a2e3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06e83e52b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Hortman,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0d39cb8ec41a7" /><Relationship Type="http://schemas.openxmlformats.org/officeDocument/2006/relationships/numbering" Target="/word/numbering.xml" Id="R83607b5107d34be2" /><Relationship Type="http://schemas.openxmlformats.org/officeDocument/2006/relationships/settings" Target="/word/settings.xml" Id="R6b9c0b2dee0d42ad" /><Relationship Type="http://schemas.openxmlformats.org/officeDocument/2006/relationships/image" Target="/word/media/4c8149d1-9202-4d30-93b2-79d2cd0ee4ff.png" Id="R02006e83e52b43e8" /></Relationships>
</file>