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822da4b4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181009b02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ae631a76455f" /><Relationship Type="http://schemas.openxmlformats.org/officeDocument/2006/relationships/numbering" Target="/word/numbering.xml" Id="Rc3847ce873c7420e" /><Relationship Type="http://schemas.openxmlformats.org/officeDocument/2006/relationships/settings" Target="/word/settings.xml" Id="R7360e766204f4398" /><Relationship Type="http://schemas.openxmlformats.org/officeDocument/2006/relationships/image" Target="/word/media/cbb43c80-d813-4d3d-8ea8-cdc2ff80a24b.png" Id="R5a6181009b024146" /></Relationships>
</file>