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fbd2a3964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ac2d23074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37af8ccc64247" /><Relationship Type="http://schemas.openxmlformats.org/officeDocument/2006/relationships/numbering" Target="/word/numbering.xml" Id="R4b04294ebd4e4041" /><Relationship Type="http://schemas.openxmlformats.org/officeDocument/2006/relationships/settings" Target="/word/settings.xml" Id="R1ff8ea27377d4af2" /><Relationship Type="http://schemas.openxmlformats.org/officeDocument/2006/relationships/image" Target="/word/media/ee23d284-3c09-4a23-a3d1-b4463fa52ccb.png" Id="R5beac2d230744809" /></Relationships>
</file>