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005a8f775344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eda76274db4a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Keystone Junction, Nevada,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0d732810d1435e" /><Relationship Type="http://schemas.openxmlformats.org/officeDocument/2006/relationships/numbering" Target="/word/numbering.xml" Id="R8e84404e3c8a420b" /><Relationship Type="http://schemas.openxmlformats.org/officeDocument/2006/relationships/settings" Target="/word/settings.xml" Id="R6f306e8bd0a04744" /><Relationship Type="http://schemas.openxmlformats.org/officeDocument/2006/relationships/image" Target="/word/media/1d1fb294-0b65-4521-9459-881314038b4e.png" Id="R34eda76274db4a63" /></Relationships>
</file>