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127c30f7d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5e8d83ab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Komandorski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5e4b9cac44b6" /><Relationship Type="http://schemas.openxmlformats.org/officeDocument/2006/relationships/numbering" Target="/word/numbering.xml" Id="R781f5893ccf847fa" /><Relationship Type="http://schemas.openxmlformats.org/officeDocument/2006/relationships/settings" Target="/word/settings.xml" Id="R85c4b3dcce4b41a4" /><Relationship Type="http://schemas.openxmlformats.org/officeDocument/2006/relationships/image" Target="/word/media/594dd3b4-8743-4c75-a809-8e49a655ea38.png" Id="R1a755e8d83ab489e" /></Relationships>
</file>