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ebcb6c5de43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a47cb6c0fe45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Lakeview Shores,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9b114359ba4467" /><Relationship Type="http://schemas.openxmlformats.org/officeDocument/2006/relationships/numbering" Target="/word/numbering.xml" Id="R92bf40a9593b452d" /><Relationship Type="http://schemas.openxmlformats.org/officeDocument/2006/relationships/settings" Target="/word/settings.xml" Id="R7c5a7f0d5f8c46d3" /><Relationship Type="http://schemas.openxmlformats.org/officeDocument/2006/relationships/image" Target="/word/media/96b7c960-cced-4304-aee3-c73d6fb8d135.png" Id="Rc2a47cb6c0fe453a" /></Relationships>
</file>