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7d313c7fa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36c52d725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Larry Hall,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5afc7055d4d4a" /><Relationship Type="http://schemas.openxmlformats.org/officeDocument/2006/relationships/numbering" Target="/word/numbering.xml" Id="Reb2c9db06e4d40b8" /><Relationship Type="http://schemas.openxmlformats.org/officeDocument/2006/relationships/settings" Target="/word/settings.xml" Id="R81e24626136f42a5" /><Relationship Type="http://schemas.openxmlformats.org/officeDocument/2006/relationships/image" Target="/word/media/55b5709c-1978-45a9-81de-08f6a8a4d84e.png" Id="Rfdc36c52d7254e83" /></Relationships>
</file>