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7be06c1a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d5c87b4ba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Linda 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38ad830114976" /><Relationship Type="http://schemas.openxmlformats.org/officeDocument/2006/relationships/numbering" Target="/word/numbering.xml" Id="R521298f75077434e" /><Relationship Type="http://schemas.openxmlformats.org/officeDocument/2006/relationships/settings" Target="/word/settings.xml" Id="Rc52683bade3644ce" /><Relationship Type="http://schemas.openxmlformats.org/officeDocument/2006/relationships/image" Target="/word/media/2879407a-215d-489d-bab3-b551af7d0b0c.png" Id="R354d5c87b4ba429e" /></Relationships>
</file>