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ddb4664bc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b5ba5a7d4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Bohemia,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dcfc519dd4117" /><Relationship Type="http://schemas.openxmlformats.org/officeDocument/2006/relationships/numbering" Target="/word/numbering.xml" Id="R31c9953cacc649ad" /><Relationship Type="http://schemas.openxmlformats.org/officeDocument/2006/relationships/settings" Target="/word/settings.xml" Id="Rf8d159c0bb784043" /><Relationship Type="http://schemas.openxmlformats.org/officeDocument/2006/relationships/image" Target="/word/media/1462c821-b4d5-4ae8-997b-5c1bebef8d44.png" Id="Rd07b5ba5a7d44df0" /></Relationships>
</file>