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6b61dbe75340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746dc0d09c40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Madoc,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444312af944c6d" /><Relationship Type="http://schemas.openxmlformats.org/officeDocument/2006/relationships/numbering" Target="/word/numbering.xml" Id="R39e7f1bb1455421f" /><Relationship Type="http://schemas.openxmlformats.org/officeDocument/2006/relationships/settings" Target="/word/settings.xml" Id="Rb8fc9adfbcaa4a61" /><Relationship Type="http://schemas.openxmlformats.org/officeDocument/2006/relationships/image" Target="/word/media/fe490675-e51d-4486-adf7-1e75fd7e9f15.png" Id="R93746dc0d09c402a" /></Relationships>
</file>