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90a0a28a3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cf3d99d5f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Manningtown,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31c97b1a44a98" /><Relationship Type="http://schemas.openxmlformats.org/officeDocument/2006/relationships/numbering" Target="/word/numbering.xml" Id="R0375c0815c594092" /><Relationship Type="http://schemas.openxmlformats.org/officeDocument/2006/relationships/settings" Target="/word/settings.xml" Id="R1021f652d3ab45d4" /><Relationship Type="http://schemas.openxmlformats.org/officeDocument/2006/relationships/image" Target="/word/media/7962e4ff-3b8f-4414-892a-b33ee1bb72ec.png" Id="R809cf3d99d5f4d26" /></Relationships>
</file>