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e2e70f8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21857710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b178a50b746fe" /><Relationship Type="http://schemas.openxmlformats.org/officeDocument/2006/relationships/numbering" Target="/word/numbering.xml" Id="Re80ca15e39dd42a9" /><Relationship Type="http://schemas.openxmlformats.org/officeDocument/2006/relationships/settings" Target="/word/settings.xml" Id="R194601f8bea746aa" /><Relationship Type="http://schemas.openxmlformats.org/officeDocument/2006/relationships/image" Target="/word/media/115490d2-e268-46c7-bb2f-1a473e3efda1.png" Id="R3d6218577108461b" /></Relationships>
</file>