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a808bc647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8908411d743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Marydell,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48f4e228f4941" /><Relationship Type="http://schemas.openxmlformats.org/officeDocument/2006/relationships/numbering" Target="/word/numbering.xml" Id="R883236ccde614e65" /><Relationship Type="http://schemas.openxmlformats.org/officeDocument/2006/relationships/settings" Target="/word/settings.xml" Id="Rdca7ce1026344e6d" /><Relationship Type="http://schemas.openxmlformats.org/officeDocument/2006/relationships/image" Target="/word/media/2d2eec73-38fc-467c-abbd-daf20aaf21ca.png" Id="R8e18908411d74362" /></Relationships>
</file>