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76e93b0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c475bb5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ee4d1a777493b" /><Relationship Type="http://schemas.openxmlformats.org/officeDocument/2006/relationships/numbering" Target="/word/numbering.xml" Id="R6dd64bb0e3be4680" /><Relationship Type="http://schemas.openxmlformats.org/officeDocument/2006/relationships/settings" Target="/word/settings.xml" Id="Re1bc98ce1b1a404b" /><Relationship Type="http://schemas.openxmlformats.org/officeDocument/2006/relationships/image" Target="/word/media/7f5fcbb6-53fd-4751-9502-c310b6551bfa.png" Id="R7532c475bb5b4c9f" /></Relationships>
</file>