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fd2e319b2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d7e843467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McKees Rocks,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4980673824625" /><Relationship Type="http://schemas.openxmlformats.org/officeDocument/2006/relationships/numbering" Target="/word/numbering.xml" Id="R548dad47299c4cfd" /><Relationship Type="http://schemas.openxmlformats.org/officeDocument/2006/relationships/settings" Target="/word/settings.xml" Id="Rca02f38babe34e71" /><Relationship Type="http://schemas.openxmlformats.org/officeDocument/2006/relationships/image" Target="/word/media/c0cc0750-823c-42ad-9bb2-4942d6cfc0bd.png" Id="R58dd7e84346740b2" /></Relationships>
</file>