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2186abd9bb46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f6fae6d3eb4f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McNatt,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4a6cda5adb4997" /><Relationship Type="http://schemas.openxmlformats.org/officeDocument/2006/relationships/numbering" Target="/word/numbering.xml" Id="R28e83875f1804a9d" /><Relationship Type="http://schemas.openxmlformats.org/officeDocument/2006/relationships/settings" Target="/word/settings.xml" Id="R7fbdaa71e7d34189" /><Relationship Type="http://schemas.openxmlformats.org/officeDocument/2006/relationships/image" Target="/word/media/e275b2b0-26f8-4c15-b4bd-142a6d156202.png" Id="R6df6fae6d3eb4f9d" /></Relationships>
</file>